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45" w:rsidRDefault="00C33945" w:rsidP="00C33945">
      <w:pPr>
        <w:pStyle w:val="NoSpacing"/>
        <w:rPr>
          <w:sz w:val="24"/>
          <w:szCs w:val="24"/>
        </w:rPr>
      </w:pPr>
      <w:r>
        <w:rPr>
          <w:b/>
          <w:bCs/>
          <w:sz w:val="24"/>
          <w:szCs w:val="24"/>
        </w:rPr>
        <w:t>U.S.</w:t>
      </w:r>
      <w:r w:rsidRPr="00E85801">
        <w:rPr>
          <w:b/>
          <w:bCs/>
          <w:sz w:val="24"/>
          <w:szCs w:val="24"/>
        </w:rPr>
        <w:t xml:space="preserve"> History Spark</w:t>
      </w:r>
      <w:r w:rsidRPr="00E85801">
        <w:rPr>
          <w:sz w:val="24"/>
          <w:szCs w:val="24"/>
        </w:rPr>
        <w:br/>
        <w:t>Copy the title and the following questions into your notes. We will watch a movie that will help you answer the questions.</w:t>
      </w:r>
    </w:p>
    <w:p w:rsidR="00C33945" w:rsidRDefault="00C33945" w:rsidP="00C33945">
      <w:pPr>
        <w:pStyle w:val="NoSpacing"/>
        <w:rPr>
          <w:sz w:val="28"/>
          <w:szCs w:val="28"/>
        </w:rPr>
      </w:pPr>
    </w:p>
    <w:p w:rsidR="00C33945" w:rsidRPr="006058AE" w:rsidRDefault="00C33945" w:rsidP="00C33945">
      <w:pPr>
        <w:pStyle w:val="NoSpacing"/>
        <w:rPr>
          <w:b/>
          <w:sz w:val="28"/>
          <w:szCs w:val="28"/>
        </w:rPr>
      </w:pPr>
      <w:r>
        <w:rPr>
          <w:b/>
          <w:sz w:val="28"/>
          <w:szCs w:val="28"/>
        </w:rPr>
        <w:t>Sp1</w:t>
      </w:r>
      <w:r>
        <w:rPr>
          <w:b/>
          <w:sz w:val="28"/>
          <w:szCs w:val="28"/>
        </w:rPr>
        <w:t>8</w:t>
      </w:r>
      <w:r>
        <w:rPr>
          <w:b/>
          <w:sz w:val="28"/>
          <w:szCs w:val="28"/>
        </w:rPr>
        <w:t xml:space="preserve">: </w:t>
      </w:r>
      <w:r w:rsidRPr="006058AE">
        <w:rPr>
          <w:b/>
          <w:sz w:val="28"/>
          <w:szCs w:val="28"/>
        </w:rPr>
        <w:t>“</w:t>
      </w:r>
      <w:r>
        <w:rPr>
          <w:b/>
          <w:sz w:val="28"/>
          <w:szCs w:val="28"/>
        </w:rPr>
        <w:t>We’re for Real</w:t>
      </w:r>
      <w:r>
        <w:rPr>
          <w:b/>
          <w:sz w:val="28"/>
          <w:szCs w:val="28"/>
        </w:rPr>
        <w:t>”</w:t>
      </w:r>
    </w:p>
    <w:p w:rsidR="00C33945" w:rsidRDefault="00C33945" w:rsidP="00C33945">
      <w:pPr>
        <w:pStyle w:val="NoSpacing"/>
      </w:pPr>
      <w:r w:rsidRPr="00AB4B79">
        <w:rPr>
          <w:sz w:val="44"/>
          <w:szCs w:val="26"/>
        </w:rPr>
        <w:tab/>
      </w:r>
      <w:r>
        <w:rPr>
          <w:sz w:val="28"/>
        </w:rPr>
        <w:t>The Declaration of Independence didn’t make the Americans independent of Britain – they had to fight a war to gain independence. And after the war was over, the Declaration of Independence didn’t earn the U.S. automatic respect in the eyes of other nations. To become an official nation, the U.S. needed other countries to recognize it formally. What do you think were some of the obstacles the U.S. needed to overcome to convince other countries the new nation was for real?</w:t>
      </w:r>
      <w:bookmarkStart w:id="0" w:name="_GoBack"/>
      <w:bookmarkEnd w:id="0"/>
    </w:p>
    <w:p w:rsidR="00491A51" w:rsidRDefault="00491A51" w:rsidP="00C33945">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45"/>
    <w:rsid w:val="00491A51"/>
    <w:rsid w:val="00C3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2012-10-08T22:56:00Z</dcterms:created>
  <dcterms:modified xsi:type="dcterms:W3CDTF">2012-10-08T22:58:00Z</dcterms:modified>
</cp:coreProperties>
</file>